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F0" w:rsidRPr="006368F0" w:rsidRDefault="00FC27D6" w:rsidP="006368F0">
      <w:pPr>
        <w:keepNext/>
        <w:keepLines/>
        <w:suppressAutoHyphens/>
        <w:spacing w:after="240" w:line="240" w:lineRule="auto"/>
        <w:ind w:left="3960" w:hanging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6368F0" w:rsidRPr="006368F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38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F0" w:rsidRPr="006368F0" w:rsidRDefault="006368F0" w:rsidP="00636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6368F0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УКРАЇНА</w:t>
      </w:r>
    </w:p>
    <w:p w:rsidR="006368F0" w:rsidRPr="006368F0" w:rsidRDefault="006368F0" w:rsidP="00636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Миколаївська обласна державна адміністрація</w:t>
      </w:r>
    </w:p>
    <w:p w:rsidR="006368F0" w:rsidRPr="006368F0" w:rsidRDefault="006368F0" w:rsidP="00636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департамент освіти, науки  та молоді</w:t>
      </w:r>
    </w:p>
    <w:p w:rsidR="006368F0" w:rsidRPr="006368F0" w:rsidRDefault="006368F0" w:rsidP="00636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АРБУЗИНСЬКИЙ ПРОФЕСІЙНИЙ АГРАРНИЙ ЛІЦЕЙ </w:t>
      </w:r>
    </w:p>
    <w:p w:rsidR="006368F0" w:rsidRPr="006368F0" w:rsidRDefault="006368F0" w:rsidP="00636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68F0" w:rsidRPr="006368F0" w:rsidRDefault="006368F0" w:rsidP="006368F0">
      <w:pPr>
        <w:widowControl w:val="0"/>
        <w:suppressAutoHyphens/>
        <w:spacing w:after="0" w:line="240" w:lineRule="auto"/>
        <w:ind w:left="18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6368F0" w:rsidRPr="006368F0" w:rsidRDefault="006368F0" w:rsidP="006368F0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6368F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                                  НАКАЗ</w:t>
      </w:r>
    </w:p>
    <w:p w:rsidR="006368F0" w:rsidRPr="006368F0" w:rsidRDefault="006368F0" w:rsidP="006368F0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6368F0" w:rsidRPr="00580E1F" w:rsidRDefault="00580E1F" w:rsidP="006368F0">
      <w:pPr>
        <w:suppressAutoHyphens/>
        <w:spacing w:after="0" w:line="480" w:lineRule="auto"/>
        <w:ind w:right="-5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E1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31.08.</w:t>
      </w:r>
      <w:r w:rsidRPr="00580E1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</w:t>
      </w:r>
      <w:r w:rsidR="00FC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proofErr w:type="spellStart"/>
      <w:r w:rsidR="006368F0" w:rsidRPr="006368F0">
        <w:rPr>
          <w:rFonts w:ascii="Times New Roman" w:eastAsia="Times New Roman" w:hAnsi="Times New Roman" w:cs="Times New Roman"/>
          <w:sz w:val="24"/>
          <w:szCs w:val="24"/>
          <w:lang w:eastAsia="ar-SA"/>
        </w:rPr>
        <w:t>смт.Арбузинка</w:t>
      </w:r>
      <w:proofErr w:type="spellEnd"/>
      <w:r w:rsidR="006368F0" w:rsidRPr="00636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№  </w:t>
      </w:r>
      <w:r w:rsidRPr="00580E1F">
        <w:rPr>
          <w:rFonts w:ascii="Times New Roman" w:eastAsia="Times New Roman" w:hAnsi="Times New Roman" w:cs="Times New Roman"/>
          <w:sz w:val="24"/>
          <w:szCs w:val="24"/>
          <w:lang w:eastAsia="ar-SA"/>
        </w:rPr>
        <w:t>92</w:t>
      </w:r>
    </w:p>
    <w:p w:rsidR="006368F0" w:rsidRPr="006368F0" w:rsidRDefault="006368F0" w:rsidP="006368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68F0" w:rsidRPr="006368F0" w:rsidRDefault="006368F0" w:rsidP="006368F0">
      <w:pPr>
        <w:widowControl w:val="0"/>
        <w:tabs>
          <w:tab w:val="left" w:pos="4253"/>
        </w:tabs>
        <w:suppressAutoHyphens/>
        <w:spacing w:before="240" w:after="120" w:line="240" w:lineRule="auto"/>
        <w:ind w:right="5245"/>
        <w:rPr>
          <w:rFonts w:ascii="Times New Roman" w:eastAsia="Segoe UI" w:hAnsi="Times New Roman" w:cs="Times New Roman"/>
          <w:b/>
          <w:sz w:val="28"/>
          <w:szCs w:val="20"/>
          <w:lang w:eastAsia="ar-SA"/>
        </w:rPr>
      </w:pPr>
      <w:bookmarkStart w:id="1" w:name="bookmark10"/>
      <w:r w:rsidRPr="006368F0">
        <w:rPr>
          <w:rFonts w:ascii="Times New Roman" w:eastAsia="Segoe UI" w:hAnsi="Times New Roman" w:cs="Times New Roman"/>
          <w:b/>
          <w:sz w:val="28"/>
          <w:szCs w:val="20"/>
          <w:lang w:eastAsia="ar-SA"/>
        </w:rPr>
        <w:t xml:space="preserve">Про </w:t>
      </w:r>
      <w:bookmarkStart w:id="2" w:name="bookmark11"/>
      <w:bookmarkEnd w:id="1"/>
      <w:r w:rsidRPr="006368F0">
        <w:rPr>
          <w:rFonts w:ascii="Times New Roman" w:eastAsia="Segoe UI" w:hAnsi="Times New Roman" w:cs="Times New Roman"/>
          <w:b/>
          <w:sz w:val="28"/>
          <w:szCs w:val="20"/>
          <w:lang w:eastAsia="ar-SA"/>
        </w:rPr>
        <w:t xml:space="preserve">створення атестаційної комісії та затвердження її </w:t>
      </w:r>
      <w:proofErr w:type="spellStart"/>
      <w:r w:rsidRPr="006368F0">
        <w:rPr>
          <w:rFonts w:ascii="Times New Roman" w:eastAsia="Segoe UI" w:hAnsi="Times New Roman" w:cs="Times New Roman"/>
          <w:b/>
          <w:sz w:val="28"/>
          <w:szCs w:val="20"/>
          <w:lang w:eastAsia="ar-SA"/>
        </w:rPr>
        <w:t>cкладу</w:t>
      </w:r>
      <w:bookmarkEnd w:id="2"/>
      <w:proofErr w:type="spellEnd"/>
    </w:p>
    <w:p w:rsidR="006368F0" w:rsidRPr="006368F0" w:rsidRDefault="006368F0" w:rsidP="006368F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68F0">
        <w:rPr>
          <w:rFonts w:ascii="Times New Roman" w:eastAsia="Times New Roman" w:hAnsi="Times New Roman" w:cs="Times New Roman"/>
          <w:sz w:val="28"/>
          <w:szCs w:val="24"/>
          <w:lang w:eastAsia="ar-SA"/>
        </w:rPr>
        <w:t>Відповідно до пункту 2.6 Типового положення про атестацію педагогічних працівників, із змінами, затвердженими наказом Міністерства освіти і науки України від 08.08. 2013, № 1135,а також для активізації творчої діяльності, стимулювання безперервної фахової та загальної освіти інженерно – педагогічних працівників, підвищення їхньої персональної відповідальності за результатами навчання і виховання учнів та з метою проведення атестації</w:t>
      </w:r>
    </w:p>
    <w:p w:rsidR="006368F0" w:rsidRPr="006368F0" w:rsidRDefault="006368F0" w:rsidP="006368F0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19"/>
        </w:rPr>
      </w:pPr>
    </w:p>
    <w:p w:rsidR="006368F0" w:rsidRPr="006368F0" w:rsidRDefault="006368F0" w:rsidP="006368F0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19"/>
        </w:rPr>
      </w:pPr>
      <w:r w:rsidRPr="006368F0">
        <w:rPr>
          <w:rFonts w:ascii="Times New Roman" w:hAnsi="Times New Roman" w:cs="Times New Roman"/>
          <w:b/>
          <w:sz w:val="24"/>
          <w:szCs w:val="19"/>
        </w:rPr>
        <w:t>Н А К А З У Ю:</w:t>
      </w:r>
    </w:p>
    <w:p w:rsidR="006368F0" w:rsidRPr="006368F0" w:rsidRDefault="006368F0" w:rsidP="006368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8F0" w:rsidRPr="006368F0" w:rsidRDefault="006368F0" w:rsidP="006368F0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>1. Створити у навчальному закладі атестаційну комісію для атестації педагогічних працівників у 2015-2016 навчальному році у кількості одинадцяти  осіб.</w:t>
      </w:r>
    </w:p>
    <w:p w:rsidR="006368F0" w:rsidRPr="006368F0" w:rsidRDefault="006368F0" w:rsidP="006368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>2. Затвердити персональний склад комісії:</w:t>
      </w:r>
    </w:p>
    <w:p w:rsidR="006368F0" w:rsidRPr="006368F0" w:rsidRDefault="006368F0" w:rsidP="006368F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>Голова атестаційної комісії – Петренко Л.М., директор ліцею;</w:t>
      </w:r>
    </w:p>
    <w:p w:rsidR="006368F0" w:rsidRPr="006368F0" w:rsidRDefault="006368F0" w:rsidP="006368F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 xml:space="preserve">Заступник голови – Ружанська Л.С., </w:t>
      </w:r>
    </w:p>
    <w:p w:rsidR="006368F0" w:rsidRPr="006368F0" w:rsidRDefault="006368F0" w:rsidP="006368F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>Секретар –  Кур’янова І.В., методист;</w:t>
      </w:r>
    </w:p>
    <w:p w:rsidR="006368F0" w:rsidRPr="006368F0" w:rsidRDefault="006368F0" w:rsidP="006368F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 xml:space="preserve">Члени комісії: </w:t>
      </w:r>
    </w:p>
    <w:p w:rsidR="006368F0" w:rsidRPr="006368F0" w:rsidRDefault="006368F0" w:rsidP="006368F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 xml:space="preserve">1) </w:t>
      </w:r>
      <w:proofErr w:type="spellStart"/>
      <w:r w:rsidRPr="006368F0">
        <w:rPr>
          <w:rFonts w:ascii="Times New Roman" w:hAnsi="Times New Roman" w:cs="Times New Roman"/>
          <w:sz w:val="28"/>
          <w:szCs w:val="19"/>
        </w:rPr>
        <w:t>Михайлюк</w:t>
      </w:r>
      <w:proofErr w:type="spellEnd"/>
      <w:r w:rsidRPr="006368F0">
        <w:rPr>
          <w:rFonts w:ascii="Times New Roman" w:hAnsi="Times New Roman" w:cs="Times New Roman"/>
          <w:sz w:val="28"/>
          <w:szCs w:val="19"/>
        </w:rPr>
        <w:t xml:space="preserve"> Т.О., -   методист НМЦПТО (за згодою);</w:t>
      </w:r>
    </w:p>
    <w:p w:rsidR="006368F0" w:rsidRPr="006368F0" w:rsidRDefault="006368F0" w:rsidP="006368F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 xml:space="preserve">2) Чуйко О.О., - заступник  директора  з виховної роботи                  </w:t>
      </w:r>
    </w:p>
    <w:p w:rsidR="006368F0" w:rsidRPr="006368F0" w:rsidRDefault="006368F0" w:rsidP="006368F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>3) Ніколаєнко І.М.,  -  старший майстер;</w:t>
      </w:r>
    </w:p>
    <w:p w:rsidR="006368F0" w:rsidRPr="006368F0" w:rsidRDefault="006368F0" w:rsidP="006368F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>4) Петренко Я.Ю. – практичний психолог;</w:t>
      </w:r>
    </w:p>
    <w:p w:rsidR="006368F0" w:rsidRPr="006368F0" w:rsidRDefault="006368F0" w:rsidP="006368F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 xml:space="preserve">5) Петренко І.М.,  - голова </w:t>
      </w:r>
      <w:proofErr w:type="spellStart"/>
      <w:r w:rsidRPr="006368F0">
        <w:rPr>
          <w:rFonts w:ascii="Times New Roman" w:hAnsi="Times New Roman" w:cs="Times New Roman"/>
          <w:sz w:val="28"/>
          <w:szCs w:val="19"/>
        </w:rPr>
        <w:t>МК</w:t>
      </w:r>
      <w:proofErr w:type="spellEnd"/>
      <w:r w:rsidRPr="006368F0">
        <w:rPr>
          <w:rFonts w:ascii="Times New Roman" w:hAnsi="Times New Roman" w:cs="Times New Roman"/>
          <w:sz w:val="28"/>
          <w:szCs w:val="19"/>
        </w:rPr>
        <w:t xml:space="preserve"> суспільно-гуманітарної підготовки.</w:t>
      </w:r>
    </w:p>
    <w:p w:rsidR="006368F0" w:rsidRPr="006368F0" w:rsidRDefault="006368F0" w:rsidP="006368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8F0">
        <w:rPr>
          <w:rFonts w:ascii="Times New Roman" w:hAnsi="Times New Roman" w:cs="Times New Roman"/>
          <w:sz w:val="28"/>
          <w:szCs w:val="19"/>
        </w:rPr>
        <w:t xml:space="preserve">6)Кривіцька Н.М. -  голова </w:t>
      </w:r>
      <w:proofErr w:type="spellStart"/>
      <w:r w:rsidRPr="006368F0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6368F0">
        <w:rPr>
          <w:rFonts w:ascii="Times New Roman" w:hAnsi="Times New Roman" w:cs="Times New Roman"/>
          <w:sz w:val="28"/>
          <w:szCs w:val="28"/>
        </w:rPr>
        <w:t xml:space="preserve">  природничо – математичної  підготовки,                  </w:t>
      </w:r>
      <w:r w:rsidRPr="006368F0">
        <w:rPr>
          <w:rFonts w:ascii="Times New Roman" w:hAnsi="Times New Roman" w:cs="Times New Roman"/>
          <w:sz w:val="28"/>
          <w:szCs w:val="28"/>
        </w:rPr>
        <w:lastRenderedPageBreak/>
        <w:t>предметів «Захист Вітчизни» , «Фізична культура» та «Охорона праці».</w:t>
      </w:r>
    </w:p>
    <w:p w:rsidR="006368F0" w:rsidRPr="006368F0" w:rsidRDefault="006368F0" w:rsidP="006368F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8F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7) Мазуренко Н.А. – голова </w:t>
      </w:r>
      <w:proofErr w:type="spellStart"/>
      <w:r w:rsidRPr="006368F0">
        <w:rPr>
          <w:rFonts w:ascii="Times New Roman" w:eastAsia="Times New Roman" w:hAnsi="Times New Roman" w:cs="Times New Roman"/>
          <w:sz w:val="28"/>
          <w:szCs w:val="28"/>
          <w:lang w:eastAsia="ar-SA"/>
        </w:rPr>
        <w:t>МК</w:t>
      </w:r>
      <w:proofErr w:type="spellEnd"/>
      <w:r w:rsidRPr="006368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професій «Продавець продовольчих товарів; продавець непродовольчих товарів», «Кухар;  кондитер», «Офіціант; бармен».</w:t>
      </w:r>
    </w:p>
    <w:p w:rsidR="006368F0" w:rsidRPr="006368F0" w:rsidRDefault="006368F0" w:rsidP="006368F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68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Катриченко С.В. – голова  </w:t>
      </w:r>
      <w:proofErr w:type="spellStart"/>
      <w:r w:rsidRPr="006368F0">
        <w:rPr>
          <w:rFonts w:ascii="Times New Roman" w:eastAsia="Times New Roman" w:hAnsi="Times New Roman" w:cs="Times New Roman"/>
          <w:sz w:val="28"/>
          <w:szCs w:val="28"/>
          <w:lang w:eastAsia="ar-SA"/>
        </w:rPr>
        <w:t>МК</w:t>
      </w:r>
      <w:proofErr w:type="spellEnd"/>
      <w:r w:rsidRPr="006368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професій «Тракторист-машиніст сільськогосподарського виробництва; слюсар с/г машин та устаткування».</w:t>
      </w:r>
    </w:p>
    <w:p w:rsidR="006368F0" w:rsidRPr="00E00949" w:rsidRDefault="006368F0" w:rsidP="006368F0">
      <w:pPr>
        <w:pStyle w:val="a5"/>
        <w:ind w:left="114"/>
        <w:jc w:val="both"/>
        <w:rPr>
          <w:rFonts w:ascii="Times New Roman" w:eastAsiaTheme="minorHAnsi" w:hAnsi="Times New Roman"/>
          <w:sz w:val="28"/>
          <w:szCs w:val="28"/>
        </w:rPr>
      </w:pPr>
      <w:r w:rsidRPr="006368F0">
        <w:rPr>
          <w:rFonts w:ascii="Times New Roman" w:eastAsia="Times New Roman" w:hAnsi="Times New Roman"/>
          <w:sz w:val="28"/>
          <w:szCs w:val="28"/>
          <w:lang w:eastAsia="ar-SA"/>
        </w:rPr>
        <w:t xml:space="preserve">9) </w:t>
      </w:r>
      <w:r w:rsidRPr="00E00949">
        <w:rPr>
          <w:rFonts w:ascii="Times New Roman" w:eastAsiaTheme="minorHAnsi" w:hAnsi="Times New Roman"/>
          <w:sz w:val="28"/>
          <w:szCs w:val="28"/>
        </w:rPr>
        <w:t xml:space="preserve">Димова Т.В.,-  </w:t>
      </w:r>
      <w:r w:rsidRPr="006368F0">
        <w:rPr>
          <w:rFonts w:ascii="Times New Roman" w:eastAsiaTheme="minorHAnsi" w:hAnsi="Times New Roman"/>
          <w:sz w:val="28"/>
          <w:szCs w:val="28"/>
        </w:rPr>
        <w:t xml:space="preserve">голова  </w:t>
      </w:r>
      <w:proofErr w:type="spellStart"/>
      <w:r w:rsidRPr="006368F0">
        <w:rPr>
          <w:rFonts w:ascii="Times New Roman" w:eastAsiaTheme="minorHAnsi" w:hAnsi="Times New Roman"/>
          <w:sz w:val="28"/>
          <w:szCs w:val="28"/>
        </w:rPr>
        <w:t>МК</w:t>
      </w:r>
      <w:r w:rsidRPr="00E00949">
        <w:rPr>
          <w:rFonts w:ascii="Times New Roman" w:eastAsiaTheme="minorHAnsi" w:hAnsi="Times New Roman"/>
          <w:sz w:val="28"/>
          <w:szCs w:val="28"/>
        </w:rPr>
        <w:t>професій</w:t>
      </w:r>
      <w:proofErr w:type="spellEnd"/>
      <w:r w:rsidRPr="00E00949">
        <w:rPr>
          <w:rFonts w:ascii="Times New Roman" w:eastAsiaTheme="minorHAnsi" w:hAnsi="Times New Roman"/>
          <w:sz w:val="28"/>
          <w:szCs w:val="28"/>
        </w:rPr>
        <w:t>: «Лаборант хіміко-бактеріологічного аналізу; оператор комп'ютерного набору», «Конторський службовець», «Обліковець з реєстрації бухгалтерських даних; оператор комп'ютерного набору»;</w:t>
      </w:r>
    </w:p>
    <w:p w:rsidR="006368F0" w:rsidRPr="006368F0" w:rsidRDefault="006368F0" w:rsidP="006368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 xml:space="preserve">3. Атестаційній комісії забезпечити атестацію педагогічних працівників відповідно до вимог Типового положення про атестацію педагогічних працівників України. </w:t>
      </w:r>
    </w:p>
    <w:p w:rsidR="006368F0" w:rsidRPr="006368F0" w:rsidRDefault="006368F0" w:rsidP="006368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>3.1. Методисту Кур'яновій  І.В. оформити списки педагогічних працівників, які підлягають черговій атестації в 201</w:t>
      </w:r>
      <w:r>
        <w:rPr>
          <w:rFonts w:ascii="Times New Roman" w:hAnsi="Times New Roman" w:cs="Times New Roman"/>
          <w:sz w:val="28"/>
          <w:szCs w:val="19"/>
        </w:rPr>
        <w:t>5</w:t>
      </w:r>
      <w:r w:rsidRPr="006368F0">
        <w:rPr>
          <w:rFonts w:ascii="Times New Roman" w:hAnsi="Times New Roman" w:cs="Times New Roman"/>
          <w:sz w:val="28"/>
          <w:szCs w:val="19"/>
        </w:rPr>
        <w:t>-201</w:t>
      </w:r>
      <w:r>
        <w:rPr>
          <w:rFonts w:ascii="Times New Roman" w:hAnsi="Times New Roman" w:cs="Times New Roman"/>
          <w:sz w:val="28"/>
          <w:szCs w:val="19"/>
        </w:rPr>
        <w:t xml:space="preserve">6 </w:t>
      </w:r>
      <w:proofErr w:type="spellStart"/>
      <w:r w:rsidRPr="006368F0">
        <w:rPr>
          <w:rFonts w:ascii="Times New Roman" w:hAnsi="Times New Roman" w:cs="Times New Roman"/>
          <w:sz w:val="28"/>
          <w:szCs w:val="19"/>
        </w:rPr>
        <w:t>н.р</w:t>
      </w:r>
      <w:proofErr w:type="spellEnd"/>
      <w:r w:rsidRPr="006368F0">
        <w:rPr>
          <w:rFonts w:ascii="Times New Roman" w:hAnsi="Times New Roman" w:cs="Times New Roman"/>
          <w:sz w:val="28"/>
          <w:szCs w:val="19"/>
        </w:rPr>
        <w:t xml:space="preserve">. </w:t>
      </w:r>
    </w:p>
    <w:p w:rsidR="006368F0" w:rsidRPr="006368F0" w:rsidRDefault="006368F0" w:rsidP="006368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>3.2.  Прийняти заяви:</w:t>
      </w:r>
    </w:p>
    <w:p w:rsidR="006368F0" w:rsidRPr="006368F0" w:rsidRDefault="006368F0" w:rsidP="006368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>- про позачергову атестацію;</w:t>
      </w:r>
    </w:p>
    <w:p w:rsidR="006368F0" w:rsidRPr="006368F0" w:rsidRDefault="006368F0" w:rsidP="006368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>- про перенесе</w:t>
      </w:r>
      <w:r>
        <w:rPr>
          <w:rFonts w:ascii="Times New Roman" w:hAnsi="Times New Roman" w:cs="Times New Roman"/>
          <w:sz w:val="28"/>
          <w:szCs w:val="19"/>
        </w:rPr>
        <w:t>ння строку атестації до 10.10.15</w:t>
      </w:r>
      <w:r w:rsidRPr="006368F0">
        <w:rPr>
          <w:rFonts w:ascii="Times New Roman" w:hAnsi="Times New Roman" w:cs="Times New Roman"/>
          <w:sz w:val="28"/>
          <w:szCs w:val="19"/>
        </w:rPr>
        <w:t xml:space="preserve"> р.</w:t>
      </w:r>
    </w:p>
    <w:p w:rsidR="006368F0" w:rsidRPr="006368F0" w:rsidRDefault="006368F0" w:rsidP="006368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>3.3. Провести засідання атестаційної комісії щодо затвердження списків педагогічних працівників, які атестуються та прийняття рішення щодо пе</w:t>
      </w:r>
      <w:r>
        <w:rPr>
          <w:rFonts w:ascii="Times New Roman" w:hAnsi="Times New Roman" w:cs="Times New Roman"/>
          <w:sz w:val="28"/>
          <w:szCs w:val="19"/>
        </w:rPr>
        <w:t>ренесення  атестації до 20.10.15</w:t>
      </w:r>
      <w:r w:rsidRPr="006368F0">
        <w:rPr>
          <w:rFonts w:ascii="Times New Roman" w:hAnsi="Times New Roman" w:cs="Times New Roman"/>
          <w:sz w:val="28"/>
          <w:szCs w:val="19"/>
        </w:rPr>
        <w:t xml:space="preserve"> р;</w:t>
      </w:r>
    </w:p>
    <w:p w:rsidR="006368F0" w:rsidRPr="006368F0" w:rsidRDefault="006368F0" w:rsidP="006368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 xml:space="preserve">4. Атестаційній комісії всебічно вивчати досвід роботи викладачів,  майстрів виробничого навчання та керівників гуртків, </w:t>
      </w:r>
      <w:r>
        <w:rPr>
          <w:rFonts w:ascii="Times New Roman" w:hAnsi="Times New Roman" w:cs="Times New Roman"/>
          <w:sz w:val="28"/>
          <w:szCs w:val="19"/>
        </w:rPr>
        <w:t xml:space="preserve"> які атестуються у 2015-2016</w:t>
      </w:r>
      <w:r w:rsidRPr="006368F0">
        <w:rPr>
          <w:rFonts w:ascii="Times New Roman" w:hAnsi="Times New Roman" w:cs="Times New Roman"/>
          <w:sz w:val="28"/>
          <w:szCs w:val="19"/>
        </w:rPr>
        <w:t xml:space="preserve"> навчальному році. (згідно з планом-графіком атестації).</w:t>
      </w:r>
    </w:p>
    <w:p w:rsidR="006368F0" w:rsidRPr="006368F0" w:rsidRDefault="006368F0" w:rsidP="006368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6368F0">
        <w:rPr>
          <w:rFonts w:ascii="Times New Roman" w:hAnsi="Times New Roman" w:cs="Times New Roman"/>
          <w:sz w:val="28"/>
          <w:szCs w:val="19"/>
        </w:rPr>
        <w:t>5. Провести засідання атестаційної комісії до 01 квітня 201</w:t>
      </w:r>
      <w:r>
        <w:rPr>
          <w:rFonts w:ascii="Times New Roman" w:hAnsi="Times New Roman" w:cs="Times New Roman"/>
          <w:sz w:val="28"/>
          <w:szCs w:val="19"/>
        </w:rPr>
        <w:t xml:space="preserve">6 </w:t>
      </w:r>
      <w:r w:rsidRPr="006368F0">
        <w:rPr>
          <w:rFonts w:ascii="Times New Roman" w:hAnsi="Times New Roman" w:cs="Times New Roman"/>
          <w:sz w:val="28"/>
          <w:szCs w:val="19"/>
        </w:rPr>
        <w:t>року.</w:t>
      </w:r>
    </w:p>
    <w:p w:rsidR="006368F0" w:rsidRPr="006368F0" w:rsidRDefault="006368F0" w:rsidP="006368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uk-UA"/>
        </w:rPr>
      </w:pPr>
      <w:r w:rsidRPr="006368F0">
        <w:rPr>
          <w:rFonts w:ascii="Times New Roman" w:hAnsi="Times New Roman" w:cs="Times New Roman"/>
          <w:sz w:val="28"/>
          <w:szCs w:val="19"/>
        </w:rPr>
        <w:t xml:space="preserve">6. </w:t>
      </w:r>
      <w:r w:rsidRPr="006368F0">
        <w:rPr>
          <w:rFonts w:ascii="Times New Roman" w:hAnsi="Times New Roman" w:cs="Times New Roman"/>
          <w:sz w:val="28"/>
          <w:szCs w:val="20"/>
          <w:lang w:eastAsia="uk-UA"/>
        </w:rPr>
        <w:t xml:space="preserve">Контроль за виконанням наказу  залишаю  за собою. </w:t>
      </w:r>
    </w:p>
    <w:p w:rsidR="006368F0" w:rsidRPr="006368F0" w:rsidRDefault="006368F0" w:rsidP="006368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8F0" w:rsidRPr="006368F0" w:rsidRDefault="006368F0" w:rsidP="006368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68F0" w:rsidRPr="006368F0" w:rsidRDefault="006368F0" w:rsidP="006368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Директор ліцею</w:t>
      </w:r>
      <w:r w:rsidRPr="00636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6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6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6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6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</w:t>
      </w:r>
      <w:r w:rsidR="00FC27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Pr="00636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Л.М.Петренко</w:t>
      </w:r>
    </w:p>
    <w:p w:rsidR="006368F0" w:rsidRPr="006368F0" w:rsidRDefault="006368F0" w:rsidP="006368F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68F0" w:rsidRPr="006368F0" w:rsidRDefault="006368F0" w:rsidP="006368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00E" w:rsidRPr="006368F0" w:rsidRDefault="0022400E"/>
    <w:sectPr w:rsidR="0022400E" w:rsidRPr="006368F0" w:rsidSect="0083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780"/>
    <w:multiLevelType w:val="hybridMultilevel"/>
    <w:tmpl w:val="6CFA2744"/>
    <w:lvl w:ilvl="0" w:tplc="8EBE8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F0"/>
    <w:rsid w:val="0022400E"/>
    <w:rsid w:val="00580E1F"/>
    <w:rsid w:val="005E1525"/>
    <w:rsid w:val="006368F0"/>
    <w:rsid w:val="00AE28F4"/>
    <w:rsid w:val="00C85928"/>
    <w:rsid w:val="00D80FCA"/>
    <w:rsid w:val="00E00949"/>
    <w:rsid w:val="00FC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CA"/>
    <w:rPr>
      <w:lang w:val="uk-UA"/>
    </w:rPr>
  </w:style>
  <w:style w:type="paragraph" w:styleId="4">
    <w:name w:val="heading 4"/>
    <w:basedOn w:val="a"/>
    <w:link w:val="40"/>
    <w:uiPriority w:val="9"/>
    <w:qFormat/>
    <w:rsid w:val="00D80F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0F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F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368F0"/>
    <w:pPr>
      <w:ind w:left="720"/>
      <w:contextualSpacing/>
    </w:pPr>
    <w:rPr>
      <w:rFonts w:ascii="Corbel" w:eastAsia="Corbel" w:hAnsi="Corbe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CA"/>
    <w:rPr>
      <w:lang w:val="uk-UA"/>
    </w:rPr>
  </w:style>
  <w:style w:type="paragraph" w:styleId="4">
    <w:name w:val="heading 4"/>
    <w:basedOn w:val="a"/>
    <w:link w:val="40"/>
    <w:uiPriority w:val="9"/>
    <w:qFormat/>
    <w:rsid w:val="00D80F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0F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F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368F0"/>
    <w:pPr>
      <w:ind w:left="720"/>
      <w:contextualSpacing/>
    </w:pPr>
    <w:rPr>
      <w:rFonts w:ascii="Corbel" w:eastAsia="Corbel" w:hAnsi="Corbe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Сектетар</dc:creator>
  <cp:lastModifiedBy>Сектетар</cp:lastModifiedBy>
  <cp:revision>6</cp:revision>
  <cp:lastPrinted>2015-09-01T05:26:00Z</cp:lastPrinted>
  <dcterms:created xsi:type="dcterms:W3CDTF">2015-08-31T10:14:00Z</dcterms:created>
  <dcterms:modified xsi:type="dcterms:W3CDTF">2015-11-02T08:31:00Z</dcterms:modified>
</cp:coreProperties>
</file>